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8B" w:rsidRDefault="00367D8B" w:rsidP="00367D8B">
      <w:r>
        <w:t>Bezpieczeństwo w otoczeniu obiektu</w:t>
      </w:r>
    </w:p>
    <w:p w:rsidR="00367D8B" w:rsidRDefault="00367D8B" w:rsidP="00367D8B">
      <w:r>
        <w:t>Klasa III, SB</w:t>
      </w:r>
    </w:p>
    <w:p w:rsidR="00367D8B" w:rsidRDefault="00367D8B" w:rsidP="00367D8B">
      <w:r>
        <w:t>Nauczyciel: Ewelina Baca</w:t>
      </w:r>
    </w:p>
    <w:p w:rsidR="00C915F7" w:rsidRPr="00C915F7" w:rsidRDefault="00367D8B" w:rsidP="00C915F7">
      <w:pPr>
        <w:rPr>
          <w:rFonts w:ascii="Times New Roman" w:hAnsi="Times New Roman"/>
        </w:rPr>
      </w:pPr>
      <w:r>
        <w:t>Temat:</w:t>
      </w:r>
      <w:r w:rsidRPr="00C915F7">
        <w:rPr>
          <w:rFonts w:cstheme="minorHAnsi"/>
        </w:rPr>
        <w:t xml:space="preserve"> </w:t>
      </w:r>
      <w:r w:rsidR="00C915F7" w:rsidRPr="00C915F7">
        <w:rPr>
          <w:rFonts w:cstheme="minorHAnsi"/>
        </w:rPr>
        <w:t xml:space="preserve"> </w:t>
      </w:r>
      <w:r w:rsidR="00C915F7" w:rsidRPr="00C915F7">
        <w:rPr>
          <w:rFonts w:ascii="Times New Roman" w:hAnsi="Times New Roman"/>
        </w:rPr>
        <w:t>Program oszczędnego gospodarowania wodą.</w:t>
      </w:r>
    </w:p>
    <w:p w:rsidR="00C915F7" w:rsidRPr="00C915F7" w:rsidRDefault="00367D8B" w:rsidP="00C915F7">
      <w:pPr>
        <w:rPr>
          <w:rFonts w:ascii="Times New Roman" w:hAnsi="Times New Roman"/>
        </w:rPr>
      </w:pPr>
      <w:r>
        <w:t>Proszę o zapoznanie się z tematem</w:t>
      </w:r>
      <w:r w:rsidR="00E917E7">
        <w:t xml:space="preserve">: </w:t>
      </w:r>
      <w:r w:rsidR="00E917E7" w:rsidRPr="00C915F7">
        <w:rPr>
          <w:rFonts w:cstheme="minorHAnsi"/>
        </w:rPr>
        <w:t xml:space="preserve"> </w:t>
      </w:r>
      <w:r w:rsidR="00C915F7" w:rsidRPr="00C915F7">
        <w:rPr>
          <w:rFonts w:ascii="Times New Roman" w:hAnsi="Times New Roman"/>
        </w:rPr>
        <w:t>Program oszczędnego gospodarowania wodą.</w:t>
      </w:r>
    </w:p>
    <w:p w:rsidR="00E917E7" w:rsidRDefault="00FB54E6" w:rsidP="00E917E7">
      <w:r>
        <w:t>Na podstawie informacji w linku</w:t>
      </w:r>
      <w:r w:rsidR="00C915F7">
        <w:t xml:space="preserve"> </w:t>
      </w:r>
      <w:r>
        <w:t>n</w:t>
      </w:r>
      <w:r w:rsidR="00C915F7">
        <w:t>apisz jakie są sposoby oszczędnego gospodarowania wodą</w:t>
      </w:r>
      <w:r w:rsidR="00E917E7">
        <w:t>. Odpowiedzi proszę przesyłać na adres : efka24@op.pl</w:t>
      </w:r>
    </w:p>
    <w:p w:rsidR="00367D8B" w:rsidRDefault="00367D8B" w:rsidP="00367D8B">
      <w:r>
        <w:t>Ter</w:t>
      </w:r>
      <w:r w:rsidR="00C915F7">
        <w:t>min realizacji zadania- do 01.06</w:t>
      </w:r>
      <w:r>
        <w:t>.2020r.</w:t>
      </w:r>
    </w:p>
    <w:p w:rsidR="004D7329" w:rsidRDefault="003E3413">
      <w:hyperlink r:id="rId5" w:history="1">
        <w:r>
          <w:rPr>
            <w:rStyle w:val="Hipercze"/>
          </w:rPr>
          <w:t>http://www.inzynierbudownictwa.pl/technika,materialy_i_technologie,artykul,7_sposobow_na_oszczedzanie_wody_w_instalacjach_wewnetrznych,11977</w:t>
        </w:r>
      </w:hyperlink>
    </w:p>
    <w:p w:rsidR="00DB16C1" w:rsidRDefault="00DB16C1"/>
    <w:p w:rsidR="00DB16C1" w:rsidRDefault="00DB16C1"/>
    <w:p w:rsidR="00E917E7" w:rsidRDefault="00E917E7"/>
    <w:sectPr w:rsidR="00E917E7" w:rsidSect="004D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857"/>
    <w:multiLevelType w:val="hybridMultilevel"/>
    <w:tmpl w:val="A5AC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7D8B"/>
    <w:rsid w:val="002919EA"/>
    <w:rsid w:val="00367D8B"/>
    <w:rsid w:val="003E3413"/>
    <w:rsid w:val="004D7329"/>
    <w:rsid w:val="00C915F7"/>
    <w:rsid w:val="00C975AD"/>
    <w:rsid w:val="00DB16C1"/>
    <w:rsid w:val="00E917E7"/>
    <w:rsid w:val="00FB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6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915F7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E3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zynierbudownictwa.pl/technika,materialy_i_technologie,artykul,7_sposobow_na_oszczedzanie_wody_w_instalacjach_wewnetrznych,11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5</cp:revision>
  <dcterms:created xsi:type="dcterms:W3CDTF">2020-05-24T17:37:00Z</dcterms:created>
  <dcterms:modified xsi:type="dcterms:W3CDTF">2020-05-24T18:34:00Z</dcterms:modified>
</cp:coreProperties>
</file>